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90" w:type="dxa"/>
        <w:tblInd w:w="-1282" w:type="dxa"/>
        <w:tblLook w:val="0000" w:firstRow="0" w:lastRow="0" w:firstColumn="0" w:lastColumn="0" w:noHBand="0" w:noVBand="0"/>
      </w:tblPr>
      <w:tblGrid>
        <w:gridCol w:w="11790"/>
      </w:tblGrid>
      <w:tr w:rsidR="00605339" w:rsidTr="00304335">
        <w:trPr>
          <w:trHeight w:val="390"/>
        </w:trPr>
        <w:tc>
          <w:tcPr>
            <w:tcW w:w="11790" w:type="dxa"/>
          </w:tcPr>
          <w:p w:rsidR="00605339" w:rsidRPr="00304335" w:rsidRDefault="00605339" w:rsidP="00605339">
            <w:pPr>
              <w:tabs>
                <w:tab w:val="left" w:pos="1020"/>
                <w:tab w:val="left" w:pos="1871"/>
                <w:tab w:val="left" w:pos="2268"/>
                <w:tab w:val="left" w:pos="3061"/>
                <w:tab w:val="left" w:pos="3572"/>
                <w:tab w:val="right" w:pos="5102"/>
              </w:tabs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Theme="majorHAnsi" w:hAnsiTheme="majorHAnsi" w:cs="Arial"/>
                <w:b/>
                <w:bCs/>
                <w:caps/>
                <w:color w:val="000000" w:themeColor="text1"/>
                <w:sz w:val="28"/>
                <w:szCs w:val="28"/>
                <w:u w:val="single"/>
                <w:lang w:bidi="ml-IN"/>
              </w:rPr>
            </w:pPr>
            <w:r w:rsidRPr="00304335">
              <w:rPr>
                <w:rFonts w:asciiTheme="majorHAnsi" w:hAnsiTheme="majorHAnsi" w:cs="Arial"/>
                <w:b/>
                <w:bCs/>
                <w:caps/>
                <w:color w:val="000000" w:themeColor="text1"/>
                <w:sz w:val="28"/>
                <w:szCs w:val="28"/>
                <w:u w:val="single"/>
                <w:lang w:bidi="ml-IN"/>
              </w:rPr>
              <w:t>All India Road Transport Workers’ Federation</w:t>
            </w:r>
          </w:p>
        </w:tc>
      </w:tr>
      <w:tr w:rsidR="00605339" w:rsidTr="00304335">
        <w:trPr>
          <w:trHeight w:val="360"/>
        </w:trPr>
        <w:tc>
          <w:tcPr>
            <w:tcW w:w="11790" w:type="dxa"/>
          </w:tcPr>
          <w:p w:rsidR="00605339" w:rsidRPr="00304335" w:rsidRDefault="00605339" w:rsidP="00605339">
            <w:pPr>
              <w:tabs>
                <w:tab w:val="left" w:pos="1020"/>
                <w:tab w:val="left" w:pos="1871"/>
                <w:tab w:val="left" w:pos="2268"/>
                <w:tab w:val="left" w:pos="3061"/>
                <w:tab w:val="left" w:pos="3572"/>
                <w:tab w:val="right" w:pos="5102"/>
              </w:tabs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Theme="majorHAnsi" w:hAnsiTheme="majorHAnsi" w:cs="Kartika"/>
                <w:sz w:val="28"/>
                <w:szCs w:val="28"/>
                <w:lang w:bidi="ml-IN"/>
              </w:rPr>
            </w:pPr>
            <w:proofErr w:type="spellStart"/>
            <w:r w:rsidRPr="00304335">
              <w:rPr>
                <w:rFonts w:asciiTheme="majorHAnsi" w:hAnsiTheme="majorHAnsi" w:cs="Kartika"/>
                <w:sz w:val="28"/>
                <w:szCs w:val="28"/>
                <w:lang w:bidi="ml-IN"/>
              </w:rPr>
              <w:t>Azhikoden</w:t>
            </w:r>
            <w:proofErr w:type="spellEnd"/>
            <w:r w:rsidRPr="00304335">
              <w:rPr>
                <w:rFonts w:asciiTheme="majorHAnsi" w:hAnsiTheme="majorHAnsi" w:cs="Kartika"/>
                <w:sz w:val="28"/>
                <w:szCs w:val="28"/>
                <w:lang w:bidi="ml-IN"/>
              </w:rPr>
              <w:t xml:space="preserve"> Memorial Buildings, </w:t>
            </w:r>
            <w:proofErr w:type="spellStart"/>
            <w:r w:rsidRPr="00304335">
              <w:rPr>
                <w:rFonts w:asciiTheme="majorHAnsi" w:hAnsiTheme="majorHAnsi" w:cs="Kartika"/>
                <w:sz w:val="28"/>
                <w:szCs w:val="28"/>
                <w:lang w:bidi="ml-IN"/>
              </w:rPr>
              <w:t>Deshabhimani</w:t>
            </w:r>
            <w:proofErr w:type="spellEnd"/>
            <w:r w:rsidRPr="00304335">
              <w:rPr>
                <w:rFonts w:asciiTheme="majorHAnsi" w:hAnsiTheme="majorHAnsi" w:cs="Kartika"/>
                <w:sz w:val="28"/>
                <w:szCs w:val="28"/>
                <w:lang w:bidi="ml-IN"/>
              </w:rPr>
              <w:t xml:space="preserve"> Road, Thiruvananthapuram-1.</w:t>
            </w:r>
          </w:p>
        </w:tc>
      </w:tr>
      <w:tr w:rsidR="00605339" w:rsidTr="00304335">
        <w:trPr>
          <w:trHeight w:val="290"/>
        </w:trPr>
        <w:tc>
          <w:tcPr>
            <w:tcW w:w="11790" w:type="dxa"/>
          </w:tcPr>
          <w:p w:rsidR="00605339" w:rsidRPr="00304335" w:rsidRDefault="00605339" w:rsidP="00605339">
            <w:pPr>
              <w:tabs>
                <w:tab w:val="left" w:pos="1020"/>
                <w:tab w:val="left" w:pos="1871"/>
                <w:tab w:val="left" w:pos="2268"/>
                <w:tab w:val="left" w:pos="3061"/>
                <w:tab w:val="left" w:pos="3572"/>
                <w:tab w:val="right" w:pos="5102"/>
              </w:tabs>
              <w:autoSpaceDE w:val="0"/>
              <w:autoSpaceDN w:val="0"/>
              <w:adjustRightInd w:val="0"/>
              <w:spacing w:after="0" w:line="260" w:lineRule="atLeast"/>
              <w:jc w:val="right"/>
              <w:rPr>
                <w:rFonts w:asciiTheme="majorHAnsi" w:hAnsiTheme="majorHAnsi" w:cs="Kartika"/>
                <w:sz w:val="28"/>
                <w:szCs w:val="28"/>
                <w:lang w:bidi="ml-IN"/>
              </w:rPr>
            </w:pPr>
            <w:r w:rsidRPr="00304335">
              <w:rPr>
                <w:rFonts w:asciiTheme="majorHAnsi" w:hAnsiTheme="majorHAnsi" w:cs="Kartika"/>
                <w:sz w:val="28"/>
                <w:szCs w:val="28"/>
                <w:lang w:bidi="ml-IN"/>
              </w:rPr>
              <w:t>Phone: 0471-2331244</w:t>
            </w:r>
          </w:p>
        </w:tc>
      </w:tr>
      <w:tr w:rsidR="00605339" w:rsidTr="00304335">
        <w:trPr>
          <w:trHeight w:val="290"/>
        </w:trPr>
        <w:tc>
          <w:tcPr>
            <w:tcW w:w="11790" w:type="dxa"/>
          </w:tcPr>
          <w:p w:rsidR="00605339" w:rsidRPr="00304335" w:rsidRDefault="00605339" w:rsidP="00605339">
            <w:pPr>
              <w:tabs>
                <w:tab w:val="left" w:pos="1020"/>
                <w:tab w:val="left" w:pos="1871"/>
                <w:tab w:val="left" w:pos="2268"/>
                <w:tab w:val="left" w:pos="3061"/>
                <w:tab w:val="left" w:pos="3572"/>
                <w:tab w:val="right" w:pos="5102"/>
              </w:tabs>
              <w:autoSpaceDE w:val="0"/>
              <w:autoSpaceDN w:val="0"/>
              <w:adjustRightInd w:val="0"/>
              <w:spacing w:after="0" w:line="260" w:lineRule="atLeast"/>
              <w:jc w:val="right"/>
              <w:rPr>
                <w:rFonts w:asciiTheme="majorHAnsi" w:hAnsiTheme="majorHAnsi" w:cs="Kartika"/>
                <w:sz w:val="28"/>
                <w:szCs w:val="28"/>
                <w:lang w:bidi="ml-IN"/>
              </w:rPr>
            </w:pPr>
            <w:r w:rsidRPr="00304335">
              <w:rPr>
                <w:rFonts w:asciiTheme="majorHAnsi" w:hAnsiTheme="majorHAnsi" w:cs="Kartika"/>
                <w:sz w:val="28"/>
                <w:szCs w:val="28"/>
                <w:lang w:bidi="ml-IN"/>
              </w:rPr>
              <w:t>0471-2330378</w:t>
            </w:r>
          </w:p>
        </w:tc>
      </w:tr>
      <w:tr w:rsidR="00605339" w:rsidTr="00304335">
        <w:trPr>
          <w:trHeight w:val="290"/>
        </w:trPr>
        <w:tc>
          <w:tcPr>
            <w:tcW w:w="11790" w:type="dxa"/>
          </w:tcPr>
          <w:p w:rsidR="00605339" w:rsidRPr="00304335" w:rsidRDefault="00605339" w:rsidP="00605339">
            <w:pPr>
              <w:tabs>
                <w:tab w:val="left" w:pos="1020"/>
                <w:tab w:val="left" w:pos="1871"/>
                <w:tab w:val="left" w:pos="2268"/>
                <w:tab w:val="left" w:pos="3061"/>
                <w:tab w:val="left" w:pos="3572"/>
                <w:tab w:val="right" w:pos="5102"/>
              </w:tabs>
              <w:autoSpaceDE w:val="0"/>
              <w:autoSpaceDN w:val="0"/>
              <w:adjustRightInd w:val="0"/>
              <w:spacing w:after="0" w:line="260" w:lineRule="atLeast"/>
              <w:jc w:val="right"/>
              <w:rPr>
                <w:rFonts w:asciiTheme="majorHAnsi" w:hAnsiTheme="majorHAnsi" w:cs="Kartika"/>
                <w:sz w:val="28"/>
                <w:szCs w:val="28"/>
                <w:lang w:bidi="ml-IN"/>
              </w:rPr>
            </w:pPr>
            <w:r w:rsidRPr="00304335">
              <w:rPr>
                <w:rFonts w:asciiTheme="majorHAnsi" w:hAnsiTheme="majorHAnsi" w:cs="Kartika"/>
                <w:sz w:val="28"/>
                <w:szCs w:val="28"/>
                <w:lang w:bidi="ml-IN"/>
              </w:rPr>
              <w:t>Fax: 0471-2327056</w:t>
            </w:r>
          </w:p>
        </w:tc>
      </w:tr>
      <w:tr w:rsidR="00605339" w:rsidTr="00304335">
        <w:trPr>
          <w:trHeight w:val="290"/>
        </w:trPr>
        <w:tc>
          <w:tcPr>
            <w:tcW w:w="11790" w:type="dxa"/>
          </w:tcPr>
          <w:p w:rsidR="00605339" w:rsidRPr="00304335" w:rsidRDefault="00605339" w:rsidP="00605339">
            <w:pPr>
              <w:tabs>
                <w:tab w:val="left" w:pos="1020"/>
                <w:tab w:val="left" w:pos="1871"/>
                <w:tab w:val="left" w:pos="2268"/>
                <w:tab w:val="left" w:pos="3061"/>
                <w:tab w:val="left" w:pos="3572"/>
                <w:tab w:val="right" w:pos="5102"/>
              </w:tabs>
              <w:autoSpaceDE w:val="0"/>
              <w:autoSpaceDN w:val="0"/>
              <w:adjustRightInd w:val="0"/>
              <w:spacing w:after="0" w:line="260" w:lineRule="atLeast"/>
              <w:jc w:val="right"/>
              <w:rPr>
                <w:rFonts w:asciiTheme="majorHAnsi" w:hAnsiTheme="majorHAnsi" w:cs="Kartika"/>
                <w:sz w:val="28"/>
                <w:szCs w:val="28"/>
                <w:lang w:bidi="ml-IN"/>
              </w:rPr>
            </w:pPr>
            <w:r w:rsidRPr="00304335">
              <w:rPr>
                <w:rFonts w:asciiTheme="majorHAnsi" w:hAnsiTheme="majorHAnsi" w:cs="Kartika"/>
                <w:sz w:val="28"/>
                <w:szCs w:val="28"/>
                <w:lang w:bidi="ml-IN"/>
              </w:rPr>
              <w:t>email: airtwfcentre@gmail.com</w:t>
            </w:r>
          </w:p>
        </w:tc>
      </w:tr>
      <w:tr w:rsidR="00605339" w:rsidTr="00304335">
        <w:trPr>
          <w:trHeight w:val="290"/>
        </w:trPr>
        <w:tc>
          <w:tcPr>
            <w:tcW w:w="11790" w:type="dxa"/>
          </w:tcPr>
          <w:p w:rsidR="00605339" w:rsidRPr="00304335" w:rsidRDefault="00605339" w:rsidP="00605339">
            <w:pPr>
              <w:tabs>
                <w:tab w:val="left" w:pos="1020"/>
                <w:tab w:val="left" w:pos="1871"/>
                <w:tab w:val="left" w:pos="2268"/>
                <w:tab w:val="left" w:pos="3061"/>
                <w:tab w:val="left" w:pos="3572"/>
                <w:tab w:val="right" w:pos="5102"/>
              </w:tabs>
              <w:autoSpaceDE w:val="0"/>
              <w:autoSpaceDN w:val="0"/>
              <w:adjustRightInd w:val="0"/>
              <w:spacing w:after="0" w:line="260" w:lineRule="atLeast"/>
              <w:jc w:val="right"/>
              <w:rPr>
                <w:rFonts w:asciiTheme="majorHAnsi" w:hAnsiTheme="majorHAnsi" w:cs="Kartika"/>
                <w:sz w:val="28"/>
                <w:szCs w:val="28"/>
                <w:lang w:bidi="ml-IN"/>
              </w:rPr>
            </w:pPr>
            <w:r w:rsidRPr="00304335">
              <w:rPr>
                <w:rFonts w:asciiTheme="majorHAnsi" w:hAnsiTheme="majorHAnsi" w:cs="Kartika"/>
                <w:sz w:val="28"/>
                <w:szCs w:val="28"/>
                <w:lang w:bidi="ml-IN"/>
              </w:rPr>
              <w:t>GS Mob: 09447131244</w:t>
            </w:r>
          </w:p>
        </w:tc>
      </w:tr>
      <w:tr w:rsidR="00605339" w:rsidTr="00304335">
        <w:trPr>
          <w:trHeight w:val="1330"/>
        </w:trPr>
        <w:tc>
          <w:tcPr>
            <w:tcW w:w="11790" w:type="dxa"/>
          </w:tcPr>
          <w:p w:rsidR="00605339" w:rsidRPr="00304335" w:rsidRDefault="00605339" w:rsidP="00605339">
            <w:pPr>
              <w:tabs>
                <w:tab w:val="left" w:pos="1134"/>
                <w:tab w:val="left" w:pos="1417"/>
                <w:tab w:val="left" w:pos="2835"/>
                <w:tab w:val="left" w:pos="3798"/>
              </w:tabs>
              <w:autoSpaceDE w:val="0"/>
              <w:autoSpaceDN w:val="0"/>
              <w:adjustRightInd w:val="0"/>
              <w:spacing w:after="113" w:line="500" w:lineRule="atLeast"/>
              <w:jc w:val="right"/>
              <w:rPr>
                <w:rFonts w:asciiTheme="majorHAnsi" w:hAnsiTheme="majorHAnsi" w:cs="Arial"/>
                <w:b/>
                <w:bCs/>
                <w:caps/>
                <w:color w:val="000000" w:themeColor="text1"/>
                <w:sz w:val="28"/>
                <w:szCs w:val="28"/>
                <w:u w:val="single"/>
                <w:lang w:bidi="ml-IN"/>
              </w:rPr>
            </w:pPr>
            <w:r w:rsidRPr="00304335">
              <w:rPr>
                <w:rFonts w:asciiTheme="majorHAnsi" w:hAnsiTheme="majorHAnsi" w:cs="Kartika"/>
                <w:sz w:val="28"/>
                <w:szCs w:val="28"/>
                <w:lang w:bidi="ml-IN"/>
              </w:rPr>
              <w:t>email: kkdivakar@yahoo.co.in</w:t>
            </w:r>
          </w:p>
        </w:tc>
      </w:tr>
    </w:tbl>
    <w:p w:rsidR="00D1475F" w:rsidRPr="00304335" w:rsidRDefault="00D1475F" w:rsidP="00CE08BD">
      <w:pPr>
        <w:tabs>
          <w:tab w:val="left" w:pos="560"/>
          <w:tab w:val="left" w:pos="1134"/>
          <w:tab w:val="left" w:pos="1417"/>
          <w:tab w:val="left" w:pos="2835"/>
          <w:tab w:val="left" w:pos="3798"/>
          <w:tab w:val="right" w:pos="9026"/>
        </w:tabs>
        <w:autoSpaceDE w:val="0"/>
        <w:autoSpaceDN w:val="0"/>
        <w:adjustRightInd w:val="0"/>
        <w:spacing w:after="113" w:line="500" w:lineRule="atLeast"/>
        <w:jc w:val="right"/>
        <w:rPr>
          <w:rFonts w:ascii="Arial" w:hAnsi="Arial" w:cs="Arial"/>
          <w:color w:val="000000"/>
          <w:sz w:val="24"/>
          <w:szCs w:val="24"/>
          <w:lang w:bidi="ml-IN"/>
        </w:rPr>
      </w:pPr>
      <w:r>
        <w:rPr>
          <w:rFonts w:ascii="Arial" w:hAnsi="Arial" w:cs="Arial"/>
          <w:color w:val="000000"/>
          <w:sz w:val="26"/>
          <w:szCs w:val="26"/>
          <w:lang w:bidi="ml-IN"/>
        </w:rPr>
        <w:t xml:space="preserve">       </w:t>
      </w:r>
      <w:r w:rsidRPr="00304335">
        <w:rPr>
          <w:rFonts w:ascii="Arial" w:hAnsi="Arial" w:cs="Arial"/>
          <w:color w:val="000000"/>
          <w:sz w:val="24"/>
          <w:szCs w:val="24"/>
          <w:lang w:bidi="ml-IN"/>
        </w:rPr>
        <w:t xml:space="preserve">                                   </w:t>
      </w:r>
      <w:r w:rsidR="0001375F" w:rsidRPr="00304335">
        <w:rPr>
          <w:rFonts w:ascii="Arial" w:hAnsi="Arial" w:cs="Arial"/>
          <w:color w:val="000000"/>
          <w:sz w:val="24"/>
          <w:szCs w:val="24"/>
          <w:lang w:bidi="ml-IN"/>
        </w:rPr>
        <w:t xml:space="preserve">                                                          </w:t>
      </w:r>
      <w:r w:rsidR="00A5642A">
        <w:rPr>
          <w:rFonts w:ascii="Arial" w:hAnsi="Arial" w:cs="Arial"/>
          <w:color w:val="000000"/>
          <w:sz w:val="24"/>
          <w:szCs w:val="24"/>
          <w:lang w:bidi="ml-IN"/>
        </w:rPr>
        <w:t>8.3.2017</w:t>
      </w:r>
      <w:bookmarkStart w:id="0" w:name="_GoBack"/>
      <w:bookmarkEnd w:id="0"/>
    </w:p>
    <w:p w:rsidR="0001375F" w:rsidRPr="00304335" w:rsidRDefault="00D1475F" w:rsidP="00D1475F">
      <w:pPr>
        <w:tabs>
          <w:tab w:val="left" w:pos="560"/>
          <w:tab w:val="left" w:pos="1134"/>
          <w:tab w:val="left" w:pos="1417"/>
          <w:tab w:val="left" w:pos="2835"/>
          <w:tab w:val="left" w:pos="3798"/>
          <w:tab w:val="right" w:pos="9026"/>
        </w:tabs>
        <w:autoSpaceDE w:val="0"/>
        <w:autoSpaceDN w:val="0"/>
        <w:adjustRightInd w:val="0"/>
        <w:spacing w:after="113" w:line="500" w:lineRule="atLeast"/>
        <w:rPr>
          <w:rFonts w:asciiTheme="majorHAnsi" w:hAnsiTheme="majorHAnsi" w:cs="Arial"/>
          <w:color w:val="000000"/>
          <w:sz w:val="26"/>
          <w:szCs w:val="26"/>
          <w:lang w:bidi="ml-IN"/>
        </w:rPr>
      </w:pPr>
      <w:r w:rsidRPr="00304335">
        <w:rPr>
          <w:rFonts w:asciiTheme="majorHAnsi" w:hAnsiTheme="majorHAnsi" w:cs="Arial"/>
          <w:color w:val="000000"/>
          <w:sz w:val="24"/>
          <w:szCs w:val="24"/>
          <w:lang w:bidi="ml-IN"/>
        </w:rPr>
        <w:t xml:space="preserve">Press Release by K.K. </w:t>
      </w:r>
      <w:proofErr w:type="spellStart"/>
      <w:r w:rsidRPr="00304335">
        <w:rPr>
          <w:rFonts w:asciiTheme="majorHAnsi" w:hAnsiTheme="majorHAnsi" w:cs="Arial"/>
          <w:color w:val="000000"/>
          <w:sz w:val="24"/>
          <w:szCs w:val="24"/>
          <w:lang w:bidi="ml-IN"/>
        </w:rPr>
        <w:t>Divakaran</w:t>
      </w:r>
      <w:proofErr w:type="spellEnd"/>
      <w:r w:rsidRPr="00304335">
        <w:rPr>
          <w:rFonts w:asciiTheme="majorHAnsi" w:hAnsiTheme="majorHAnsi" w:cs="Arial"/>
          <w:color w:val="000000"/>
          <w:sz w:val="24"/>
          <w:szCs w:val="24"/>
          <w:lang w:bidi="ml-IN"/>
        </w:rPr>
        <w:t>, General Secretary, AIRTWF &amp; National Secretary, CITU</w:t>
      </w:r>
      <w:r w:rsidR="0001375F" w:rsidRPr="00304335">
        <w:rPr>
          <w:rFonts w:asciiTheme="majorHAnsi" w:hAnsiTheme="majorHAnsi" w:cs="Arial"/>
          <w:color w:val="000000"/>
          <w:sz w:val="26"/>
          <w:szCs w:val="26"/>
          <w:lang w:bidi="ml-IN"/>
        </w:rPr>
        <w:tab/>
      </w:r>
      <w:r w:rsidR="0001375F" w:rsidRPr="00304335">
        <w:rPr>
          <w:rFonts w:asciiTheme="majorHAnsi" w:hAnsiTheme="majorHAnsi" w:cs="Arial"/>
          <w:color w:val="000000"/>
          <w:sz w:val="26"/>
          <w:szCs w:val="26"/>
          <w:lang w:bidi="ml-IN"/>
        </w:rPr>
        <w:tab/>
      </w:r>
      <w:r w:rsidR="0001375F" w:rsidRPr="00304335">
        <w:rPr>
          <w:rFonts w:asciiTheme="majorHAnsi" w:hAnsiTheme="majorHAnsi" w:cs="Arial"/>
          <w:color w:val="000000"/>
          <w:sz w:val="26"/>
          <w:szCs w:val="26"/>
          <w:lang w:bidi="ml-IN"/>
        </w:rPr>
        <w:tab/>
      </w:r>
      <w:r w:rsidR="0001375F" w:rsidRPr="00304335">
        <w:rPr>
          <w:rFonts w:asciiTheme="majorHAnsi" w:hAnsiTheme="majorHAnsi" w:cs="Arial"/>
          <w:color w:val="000000"/>
          <w:sz w:val="26"/>
          <w:szCs w:val="26"/>
          <w:lang w:bidi="ml-IN"/>
        </w:rPr>
        <w:tab/>
      </w:r>
      <w:r w:rsidR="0001375F" w:rsidRPr="00304335">
        <w:rPr>
          <w:rFonts w:asciiTheme="majorHAnsi" w:hAnsiTheme="majorHAnsi" w:cs="Arial"/>
          <w:color w:val="000000"/>
          <w:sz w:val="26"/>
          <w:szCs w:val="26"/>
          <w:lang w:bidi="ml-IN"/>
        </w:rPr>
        <w:tab/>
      </w:r>
      <w:r w:rsidR="0001375F" w:rsidRPr="00304335">
        <w:rPr>
          <w:rFonts w:asciiTheme="majorHAnsi" w:hAnsiTheme="majorHAnsi" w:cs="Arial"/>
          <w:color w:val="000000"/>
          <w:sz w:val="26"/>
          <w:szCs w:val="26"/>
          <w:lang w:bidi="ml-IN"/>
        </w:rPr>
        <w:tab/>
      </w:r>
    </w:p>
    <w:p w:rsidR="00306743" w:rsidRDefault="000F51DA" w:rsidP="00440743">
      <w:pPr>
        <w:pStyle w:val="Heading1"/>
        <w:jc w:val="both"/>
        <w:rPr>
          <w:noProof/>
          <w:lang w:bidi="ml-IN"/>
        </w:rPr>
      </w:pPr>
      <w:r>
        <w:rPr>
          <w:noProof/>
          <w:lang w:bidi="ml-IN"/>
        </w:rPr>
        <w:t>National Agitation of  Transport Workers against Insurance Hike</w:t>
      </w:r>
    </w:p>
    <w:p w:rsidR="00306743" w:rsidRDefault="000F51DA" w:rsidP="00440743">
      <w:pPr>
        <w:jc w:val="both"/>
        <w:rPr>
          <w:noProof/>
          <w:lang w:bidi="ml-IN"/>
        </w:rPr>
      </w:pPr>
      <w:r>
        <w:rPr>
          <w:noProof/>
          <w:lang w:bidi="ml-IN"/>
        </w:rPr>
        <w:t xml:space="preserve">AIRTWF   decided </w:t>
      </w:r>
      <w:r w:rsidR="00EB6D31">
        <w:rPr>
          <w:noProof/>
          <w:lang w:bidi="ml-IN"/>
        </w:rPr>
        <w:t xml:space="preserve">to organise </w:t>
      </w:r>
      <w:r>
        <w:rPr>
          <w:noProof/>
          <w:lang w:bidi="ml-IN"/>
        </w:rPr>
        <w:t xml:space="preserve"> march</w:t>
      </w:r>
      <w:r w:rsidR="00EB6D31">
        <w:rPr>
          <w:noProof/>
          <w:lang w:bidi="ml-IN"/>
        </w:rPr>
        <w:t xml:space="preserve">  to Insurance offices to protest third party insurance premium hike from 30 to  50% recently by IRDA</w:t>
      </w:r>
      <w:r w:rsidR="007B7689">
        <w:rPr>
          <w:noProof/>
          <w:lang w:bidi="ml-IN"/>
        </w:rPr>
        <w:t>. The Union GOVT.had already enhanced 200% increase in premium within two years.Two wheelers,autos,taxies, lorries and commercial vehicles</w:t>
      </w:r>
      <w:r w:rsidR="000304B8">
        <w:rPr>
          <w:noProof/>
          <w:lang w:bidi="ml-IN"/>
        </w:rPr>
        <w:t xml:space="preserve"> and its workers are burdened on this.Twowheelers have to remitRs 100 to418,cars Rs1808 to3082 and commercial vehicles</w:t>
      </w:r>
      <w:r w:rsidR="003D540C">
        <w:rPr>
          <w:noProof/>
          <w:lang w:bidi="ml-IN"/>
        </w:rPr>
        <w:t xml:space="preserve"> Rs7672 to12354</w:t>
      </w:r>
      <w:r w:rsidR="00440743">
        <w:rPr>
          <w:noProof/>
          <w:lang w:bidi="ml-IN"/>
        </w:rPr>
        <w:t xml:space="preserve"> annualy</w:t>
      </w:r>
      <w:r w:rsidR="003D540C">
        <w:rPr>
          <w:noProof/>
          <w:lang w:bidi="ml-IN"/>
        </w:rPr>
        <w:t>. In Kerala the protest actions will be organised on 10.3.2017 All motor  transport workers are requested to participate</w:t>
      </w:r>
      <w:r w:rsidR="00440743">
        <w:rPr>
          <w:noProof/>
          <w:lang w:bidi="ml-IN"/>
        </w:rPr>
        <w:t xml:space="preserve"> in the agitation and make it a grand success.</w:t>
      </w:r>
    </w:p>
    <w:p w:rsidR="00306743" w:rsidRDefault="00306743" w:rsidP="0001375F">
      <w:pPr>
        <w:tabs>
          <w:tab w:val="left" w:pos="1134"/>
        </w:tabs>
        <w:autoSpaceDE w:val="0"/>
        <w:autoSpaceDN w:val="0"/>
        <w:adjustRightInd w:val="0"/>
        <w:spacing w:after="113" w:line="400" w:lineRule="atLeast"/>
        <w:jc w:val="both"/>
        <w:rPr>
          <w:rFonts w:ascii="Times New Roman" w:hAnsi="Times New Roman" w:cs="Kartika"/>
          <w:noProof/>
          <w:sz w:val="28"/>
          <w:szCs w:val="28"/>
          <w:lang w:bidi="ml-IN"/>
        </w:rPr>
      </w:pPr>
    </w:p>
    <w:p w:rsidR="0001375F" w:rsidRPr="0001375F" w:rsidRDefault="0001375F" w:rsidP="0001375F">
      <w:pPr>
        <w:tabs>
          <w:tab w:val="left" w:pos="1134"/>
        </w:tabs>
        <w:autoSpaceDE w:val="0"/>
        <w:autoSpaceDN w:val="0"/>
        <w:adjustRightInd w:val="0"/>
        <w:spacing w:after="113" w:line="400" w:lineRule="atLeast"/>
        <w:jc w:val="both"/>
        <w:rPr>
          <w:rFonts w:ascii="Times New Roman" w:hAnsi="Times New Roman" w:cs="Kartika"/>
          <w:sz w:val="28"/>
          <w:szCs w:val="28"/>
          <w:lang w:bidi="ml-IN"/>
        </w:rPr>
      </w:pPr>
      <w:r>
        <w:rPr>
          <w:rFonts w:ascii="Times New Roman" w:hAnsi="Times New Roman" w:cs="Kartika"/>
          <w:noProof/>
          <w:sz w:val="28"/>
          <w:szCs w:val="28"/>
          <w:lang w:bidi="ml-IN"/>
        </w:rPr>
        <w:t xml:space="preserve">                                                                                       </w:t>
      </w:r>
      <w:r w:rsidRPr="0001375F">
        <w:rPr>
          <w:rFonts w:ascii="Times New Roman" w:hAnsi="Times New Roman" w:cs="Kartika"/>
          <w:noProof/>
          <w:sz w:val="28"/>
          <w:szCs w:val="28"/>
          <w:lang w:bidi="ml-IN"/>
        </w:rPr>
        <w:t xml:space="preserve"> </w:t>
      </w:r>
      <w:r w:rsidRPr="0001375F">
        <w:rPr>
          <w:rFonts w:ascii="Times New Roman" w:hAnsi="Times New Roman" w:cs="Kartika"/>
          <w:noProof/>
          <w:sz w:val="28"/>
          <w:szCs w:val="28"/>
        </w:rPr>
        <w:drawing>
          <wp:inline distT="0" distB="0" distL="0" distR="0" wp14:anchorId="17DE227D" wp14:editId="3FDDCA63">
            <wp:extent cx="1460500" cy="381000"/>
            <wp:effectExtent l="19050" t="0" r="635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75F" w:rsidRPr="00577BD1" w:rsidRDefault="0001375F" w:rsidP="00577BD1">
      <w:pPr>
        <w:jc w:val="right"/>
        <w:rPr>
          <w:rFonts w:asciiTheme="majorHAnsi" w:hAnsiTheme="majorHAnsi" w:cs="Kartika"/>
          <w:sz w:val="28"/>
          <w:szCs w:val="28"/>
          <w:lang w:bidi="ml-IN"/>
        </w:rPr>
      </w:pPr>
      <w:r w:rsidRPr="00577BD1">
        <w:rPr>
          <w:rFonts w:asciiTheme="majorHAnsi" w:hAnsiTheme="majorHAnsi" w:cs="Kartika"/>
          <w:sz w:val="28"/>
          <w:szCs w:val="28"/>
          <w:lang w:bidi="ml-IN"/>
        </w:rPr>
        <w:t xml:space="preserve">                                                                                       K.K. </w:t>
      </w:r>
      <w:proofErr w:type="spellStart"/>
      <w:r w:rsidRPr="00577BD1">
        <w:rPr>
          <w:rFonts w:asciiTheme="majorHAnsi" w:hAnsiTheme="majorHAnsi" w:cs="Kartika"/>
          <w:sz w:val="28"/>
          <w:szCs w:val="28"/>
          <w:lang w:bidi="ml-IN"/>
        </w:rPr>
        <w:t>Divakaran</w:t>
      </w:r>
      <w:proofErr w:type="spellEnd"/>
      <w:r w:rsidRPr="00577BD1">
        <w:rPr>
          <w:rFonts w:asciiTheme="majorHAnsi" w:hAnsiTheme="majorHAnsi" w:cs="Kartika"/>
          <w:sz w:val="28"/>
          <w:szCs w:val="28"/>
          <w:lang w:bidi="ml-IN"/>
        </w:rPr>
        <w:t>,</w:t>
      </w:r>
    </w:p>
    <w:p w:rsidR="0001375F" w:rsidRPr="00577BD1" w:rsidRDefault="0001375F" w:rsidP="00577BD1">
      <w:pPr>
        <w:jc w:val="right"/>
        <w:rPr>
          <w:rFonts w:asciiTheme="majorHAnsi" w:hAnsiTheme="majorHAnsi"/>
        </w:rPr>
      </w:pPr>
      <w:r w:rsidRPr="00577BD1">
        <w:rPr>
          <w:rFonts w:asciiTheme="majorHAnsi" w:hAnsiTheme="majorHAnsi" w:cs="Kartika"/>
          <w:sz w:val="28"/>
          <w:szCs w:val="28"/>
          <w:lang w:bidi="ml-IN"/>
        </w:rPr>
        <w:t xml:space="preserve">                                                                                   General Secretary.</w:t>
      </w:r>
    </w:p>
    <w:p w:rsidR="0001375F" w:rsidRPr="0001375F" w:rsidRDefault="0001375F" w:rsidP="0001375F">
      <w:pPr>
        <w:tabs>
          <w:tab w:val="center" w:pos="6463"/>
        </w:tabs>
        <w:autoSpaceDE w:val="0"/>
        <w:autoSpaceDN w:val="0"/>
        <w:adjustRightInd w:val="0"/>
        <w:spacing w:after="113" w:line="400" w:lineRule="atLeast"/>
        <w:jc w:val="both"/>
        <w:rPr>
          <w:rFonts w:ascii="Times New Roman" w:hAnsi="Times New Roman" w:cs="Kartika"/>
          <w:sz w:val="28"/>
          <w:szCs w:val="28"/>
          <w:lang w:bidi="ml-IN"/>
        </w:rPr>
      </w:pPr>
    </w:p>
    <w:p w:rsidR="00E54D90" w:rsidRDefault="0001375F" w:rsidP="0001375F">
      <w:r w:rsidRPr="0001375F">
        <w:rPr>
          <w:rFonts w:ascii="Times New Roman" w:hAnsi="Times New Roman" w:cs="Kartika"/>
          <w:sz w:val="28"/>
          <w:szCs w:val="28"/>
          <w:lang w:bidi="ml-IN"/>
        </w:rPr>
        <w:tab/>
      </w:r>
    </w:p>
    <w:sectPr w:rsidR="00E54D90" w:rsidSect="00304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5F"/>
    <w:rsid w:val="0001375F"/>
    <w:rsid w:val="000304B8"/>
    <w:rsid w:val="000F51DA"/>
    <w:rsid w:val="00304335"/>
    <w:rsid w:val="00306743"/>
    <w:rsid w:val="003D540C"/>
    <w:rsid w:val="00440743"/>
    <w:rsid w:val="004827B8"/>
    <w:rsid w:val="00577BD1"/>
    <w:rsid w:val="005938A1"/>
    <w:rsid w:val="00605339"/>
    <w:rsid w:val="007B7689"/>
    <w:rsid w:val="00A1614C"/>
    <w:rsid w:val="00A5642A"/>
    <w:rsid w:val="00CE08BD"/>
    <w:rsid w:val="00D1475F"/>
    <w:rsid w:val="00E54D90"/>
    <w:rsid w:val="00EB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75F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F5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0F51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75F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F5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0F51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KSRTEA1</dc:creator>
  <cp:lastModifiedBy>AD</cp:lastModifiedBy>
  <cp:revision>2</cp:revision>
  <cp:lastPrinted>2016-07-26T12:30:00Z</cp:lastPrinted>
  <dcterms:created xsi:type="dcterms:W3CDTF">2017-03-08T12:40:00Z</dcterms:created>
  <dcterms:modified xsi:type="dcterms:W3CDTF">2017-03-08T12:40:00Z</dcterms:modified>
</cp:coreProperties>
</file>